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81" w:rsidRDefault="00493981" w:rsidP="00493981"/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Информация об итогах проведения «Месячника профилактики»</w:t>
      </w: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«Неделя правовой грамотности</w:t>
      </w: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799"/>
        <w:gridCol w:w="917"/>
        <w:gridCol w:w="2862"/>
        <w:gridCol w:w="2062"/>
      </w:tblGrid>
      <w:tr w:rsidR="00493981" w:rsidTr="00493981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4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Задействованы специалисты ведомств Ф.И.О., СМИ, волонтерский отряд, кабинет ПАВ 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3981" w:rsidTr="00493981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3D6214" w:rsidP="003D62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Игровой-правовой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практикум: «как уберечься от беды»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767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766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большим интересом приняли участие в практикуме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4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3981" w:rsidTr="00493981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07" w:rsidRDefault="003D6214" w:rsidP="003D62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Оформлены стенды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493981" w:rsidRDefault="008D0607" w:rsidP="003D62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школьной</w:t>
            </w:r>
            <w:r w:rsidR="003D6214">
              <w:rPr>
                <w:rFonts w:ascii="Times New Roman" w:hAnsi="Times New Roman"/>
                <w:sz w:val="28"/>
                <w:szCs w:val="28"/>
              </w:rPr>
              <w:t xml:space="preserve"> библиотеке:</w:t>
            </w:r>
          </w:p>
          <w:p w:rsidR="003D6214" w:rsidRDefault="003D6214" w:rsidP="003D62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«Права ребенка»</w:t>
            </w:r>
          </w:p>
          <w:p w:rsidR="003D6214" w:rsidRDefault="003D6214" w:rsidP="003D62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«Конвенция о правах ребенка»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766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Полезная информация для посетителей библиотеки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Библиотекарь школы Садыкова Р.Т. и библиотекарь СДК Секерина И.Л.</w:t>
            </w:r>
          </w:p>
        </w:tc>
      </w:tr>
      <w:tr w:rsidR="00493981" w:rsidTr="00493981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 w:rsidP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Тренинг:  «Что такое преступление?»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2F1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познакомились с понятием «преступление « и видами ответственности за преступление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607" w:rsidRDefault="007673D6" w:rsidP="008D0607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Участковый с</w:t>
            </w:r>
            <w:r w:rsidR="008D0607" w:rsidRPr="002D2C92"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пециалист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по социальным вопросам</w:t>
            </w:r>
          </w:p>
          <w:p w:rsidR="00493981" w:rsidRDefault="008D0607" w:rsidP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Первомайского сельского поселения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Ишимцева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И.В.</w:t>
            </w:r>
          </w:p>
        </w:tc>
      </w:tr>
      <w:tr w:rsidR="00493981" w:rsidTr="00493981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 w:rsidP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Беседа: «Я гражданин»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2F1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Познакомились с правами и обязанностями гражданина РФ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2F15BF" w:rsidP="002F1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Библиотекарь СДК Первомайский Секерин Л.Л. </w:t>
            </w:r>
          </w:p>
        </w:tc>
      </w:tr>
    </w:tbl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62585" w:rsidRDefault="00262585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«Неделя здоровья»</w:t>
      </w: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860"/>
        <w:gridCol w:w="935"/>
        <w:gridCol w:w="2783"/>
        <w:gridCol w:w="2062"/>
      </w:tblGrid>
      <w:tr w:rsidR="00493981" w:rsidTr="00F72870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493981">
              <w:rPr>
                <w:rFonts w:ascii="Times New Roman" w:hAnsi="Times New Roman"/>
                <w:sz w:val="28"/>
                <w:szCs w:val="28"/>
              </w:rPr>
              <w:t>ч</w:t>
            </w:r>
            <w:proofErr w:type="spellEnd"/>
            <w:r w:rsidR="004939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4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Задействованы специалисты ведомств Ф.И.О., СМИ, волонтерский отряд, кабинет ПАВ 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3981" w:rsidTr="00F72870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D2C92" w:rsidP="002D2C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Беседа: «Что значит карантин?»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D2C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766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узнали о  том, когда наступает карантин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2D2C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Фельдшер</w:t>
            </w:r>
            <w:r w:rsidR="00F72870">
              <w:rPr>
                <w:rFonts w:ascii="Times New Roman" w:hAnsi="Times New Roman"/>
                <w:sz w:val="28"/>
                <w:szCs w:val="28"/>
              </w:rPr>
              <w:t xml:space="preserve">  Первомайского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ФАП Строгонова Н.Г.</w:t>
            </w:r>
          </w:p>
        </w:tc>
      </w:tr>
      <w:tr w:rsidR="00493981" w:rsidTr="00F72870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D2C92" w:rsidP="002D2C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Беседа» Инфекционные заболевания»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D2C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766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Узнали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инфекционных заболеваниях и как от них уберечься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870" w:rsidRDefault="002D2C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Фельдшер</w:t>
            </w:r>
          </w:p>
          <w:p w:rsidR="00493981" w:rsidRDefault="00F728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Первомайского</w:t>
            </w:r>
            <w:r w:rsidR="002D2C92">
              <w:rPr>
                <w:rFonts w:ascii="Times New Roman" w:hAnsi="Times New Roman"/>
                <w:sz w:val="28"/>
                <w:szCs w:val="28"/>
              </w:rPr>
              <w:t xml:space="preserve"> ФАП</w:t>
            </w:r>
          </w:p>
          <w:p w:rsidR="002D2C92" w:rsidRDefault="002D2C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Колот Н.И.</w:t>
            </w:r>
          </w:p>
        </w:tc>
      </w:tr>
      <w:tr w:rsidR="00493981" w:rsidTr="00F72870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 w:rsidP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Беседа: «Здоровье в наших руках»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76617" w:rsidP="004766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Учащиеся стали больше внимания стали уделять своему здоровью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15BF" w:rsidRDefault="002F15BF" w:rsidP="002F1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Фельдшер</w:t>
            </w:r>
          </w:p>
          <w:p w:rsidR="002F15BF" w:rsidRDefault="002F15BF" w:rsidP="002F1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Первомайского ФАП</w:t>
            </w:r>
          </w:p>
          <w:p w:rsidR="00493981" w:rsidRDefault="002F15BF" w:rsidP="002F15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Колот Н.И.</w:t>
            </w:r>
          </w:p>
        </w:tc>
      </w:tr>
      <w:tr w:rsidR="00493981" w:rsidTr="00F72870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 w:rsidP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видеофильма о вреде курения, с проведением опытов.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Pr="00476617" w:rsidRDefault="00476617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476617">
              <w:rPr>
                <w:sz w:val="28"/>
                <w:szCs w:val="28"/>
              </w:rPr>
              <w:t>Обучающиеся</w:t>
            </w:r>
            <w:proofErr w:type="gramEnd"/>
            <w:r w:rsidRPr="00476617">
              <w:rPr>
                <w:sz w:val="28"/>
                <w:szCs w:val="28"/>
              </w:rPr>
              <w:t xml:space="preserve"> задумались о том</w:t>
            </w:r>
            <w:r w:rsidR="002F15BF">
              <w:rPr>
                <w:sz w:val="28"/>
                <w:szCs w:val="28"/>
              </w:rPr>
              <w:t>,</w:t>
            </w:r>
            <w:r w:rsidRPr="00476617">
              <w:rPr>
                <w:sz w:val="28"/>
                <w:szCs w:val="28"/>
              </w:rPr>
              <w:t xml:space="preserve"> какой вред здоровью наносит</w:t>
            </w:r>
            <w:r>
              <w:rPr>
                <w:sz w:val="28"/>
                <w:szCs w:val="28"/>
              </w:rPr>
              <w:t xml:space="preserve"> курение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15BF" w:rsidRDefault="002F15BF" w:rsidP="002F15B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Участковый с</w:t>
            </w:r>
            <w:r w:rsidRPr="002D2C92"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пециалист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по социальным вопросам</w:t>
            </w:r>
          </w:p>
          <w:p w:rsidR="00493981" w:rsidRDefault="002F15BF" w:rsidP="002F15BF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0"/>
                <w:szCs w:val="18"/>
              </w:rPr>
            </w:pPr>
            <w:r>
              <w:rPr>
                <w:color w:val="333333"/>
                <w:sz w:val="28"/>
                <w:szCs w:val="18"/>
              </w:rPr>
              <w:t xml:space="preserve">Первомайского сельского поселения </w:t>
            </w:r>
            <w:proofErr w:type="spellStart"/>
            <w:r>
              <w:rPr>
                <w:color w:val="333333"/>
                <w:sz w:val="28"/>
                <w:szCs w:val="18"/>
              </w:rPr>
              <w:t>Ишимцева</w:t>
            </w:r>
            <w:proofErr w:type="spellEnd"/>
            <w:r>
              <w:rPr>
                <w:color w:val="333333"/>
                <w:sz w:val="28"/>
                <w:szCs w:val="18"/>
              </w:rPr>
              <w:t xml:space="preserve"> И.В.</w:t>
            </w:r>
          </w:p>
        </w:tc>
      </w:tr>
      <w:tr w:rsidR="00F72870" w:rsidTr="00F72870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870" w:rsidRDefault="00F728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870" w:rsidRDefault="00F72870" w:rsidP="00F728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Беседа» Основные правила ЗОЖ»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870" w:rsidRDefault="002F15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870" w:rsidRDefault="00476617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Познакомились с основными правилами ЗОЖ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870" w:rsidRDefault="00F72870" w:rsidP="00F728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Фельдшер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Первомайского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ФАП</w:t>
            </w:r>
          </w:p>
          <w:p w:rsidR="00F72870" w:rsidRDefault="00F72870" w:rsidP="00F72870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  <w:szCs w:val="28"/>
              </w:rPr>
              <w:t>Колот Н.И.</w:t>
            </w:r>
          </w:p>
        </w:tc>
      </w:tr>
    </w:tbl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D6214" w:rsidRDefault="003D6214" w:rsidP="002F15B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72870" w:rsidRDefault="00F72870" w:rsidP="002F15B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F72870" w:rsidRDefault="00F72870" w:rsidP="00476617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F72870" w:rsidRDefault="00F72870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Неделя семейного благополучия</w:t>
      </w: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865"/>
        <w:gridCol w:w="988"/>
        <w:gridCol w:w="2725"/>
        <w:gridCol w:w="2062"/>
      </w:tblGrid>
      <w:tr w:rsidR="00493981" w:rsidTr="00493981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93981">
              <w:rPr>
                <w:rFonts w:ascii="Times New Roman" w:hAnsi="Times New Roman"/>
                <w:sz w:val="28"/>
                <w:szCs w:val="28"/>
              </w:rPr>
              <w:t>емей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4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Задействованы специалисты ведомств Ф.И.О., СМИ,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3981" w:rsidTr="00262585">
        <w:trPr>
          <w:trHeight w:val="385"/>
        </w:trPr>
        <w:tc>
          <w:tcPr>
            <w:tcW w:w="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981" w:rsidRDefault="00767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Беседа с родителями детей, состоящих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учете: «Родители -  главные воспитатели»</w:t>
            </w:r>
          </w:p>
          <w:p w:rsidR="007673D6" w:rsidRDefault="00767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981" w:rsidRDefault="00767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3981" w:rsidRDefault="00767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Стали больше внимания уделять своим детям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73D6" w:rsidRDefault="007673D6" w:rsidP="007673D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Участковый с</w:t>
            </w:r>
            <w:r w:rsidRPr="002D2C92"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пециалист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по социальным вопросам</w:t>
            </w:r>
          </w:p>
          <w:p w:rsidR="00493981" w:rsidRDefault="007673D6" w:rsidP="00767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Первомайского сельского поселения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Ишимцева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И.В.</w:t>
            </w:r>
          </w:p>
        </w:tc>
      </w:tr>
      <w:tr w:rsidR="00262585" w:rsidTr="00493981">
        <w:trPr>
          <w:trHeight w:val="385"/>
        </w:trPr>
        <w:tc>
          <w:tcPr>
            <w:tcW w:w="4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585" w:rsidRDefault="002625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585" w:rsidRDefault="002625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Беседа с родителями и детьми, состоящими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учете на тему: «Одиночество: беда или вина?»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585" w:rsidRDefault="002625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585" w:rsidRDefault="004766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Родители задумались о том, не считает ли себя</w:t>
            </w:r>
            <w:r w:rsidR="002F15BF">
              <w:rPr>
                <w:rFonts w:ascii="Times New Roman" w:hAnsi="Times New Roman"/>
                <w:sz w:val="28"/>
                <w:szCs w:val="28"/>
              </w:rPr>
              <w:t xml:space="preserve"> 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ребенок  одиноким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15BF" w:rsidRDefault="002F15BF" w:rsidP="002F15B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Участковый с</w:t>
            </w:r>
            <w:r w:rsidRPr="002D2C92"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пециалист</w:t>
            </w: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по социальным вопросам</w:t>
            </w:r>
          </w:p>
          <w:p w:rsidR="00262585" w:rsidRDefault="002F15BF" w:rsidP="002F15B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Первомайского сельского поселения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Ишимцева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И.В.</w:t>
            </w:r>
          </w:p>
        </w:tc>
      </w:tr>
    </w:tbl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D6214" w:rsidRDefault="003D6214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0607" w:rsidRDefault="008D0607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0607" w:rsidRDefault="008D0607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0607" w:rsidRDefault="008D0607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673D6" w:rsidRDefault="007673D6" w:rsidP="002F15B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7673D6" w:rsidRDefault="007673D6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673D6" w:rsidRDefault="007673D6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673D6" w:rsidRDefault="007673D6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673D6" w:rsidRDefault="007673D6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F15BF" w:rsidRPr="002F15BF" w:rsidRDefault="002F15BF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Неделя «Мы выбираем жизнь!»</w:t>
      </w:r>
    </w:p>
    <w:p w:rsidR="00493981" w:rsidRDefault="00493981" w:rsidP="0049398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879"/>
        <w:gridCol w:w="944"/>
        <w:gridCol w:w="2549"/>
        <w:gridCol w:w="2268"/>
      </w:tblGrid>
      <w:tr w:rsidR="00493981" w:rsidTr="002D2C92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493981" w:rsidRDefault="008D06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493981">
              <w:rPr>
                <w:rFonts w:ascii="Times New Roman" w:hAnsi="Times New Roman"/>
                <w:sz w:val="28"/>
                <w:szCs w:val="28"/>
              </w:rPr>
              <w:t>ч</w:t>
            </w:r>
            <w:proofErr w:type="spellEnd"/>
            <w:r w:rsidR="004939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493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Задействованы специалисты ведомств Ф.И.О., СМИ, волонтерский отряд, кабинет ПАВ </w:t>
            </w:r>
          </w:p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3981" w:rsidTr="002D2C92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D2C92" w:rsidP="002D2C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час: «Ценность человеческой жизни»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D2C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15BF" w:rsidRDefault="002F15BF" w:rsidP="002F15BF">
            <w:pPr>
              <w:pStyle w:val="ac"/>
              <w:shd w:val="clear" w:color="auto" w:fill="FFFFFF"/>
              <w:ind w:left="175" w:firstLine="0"/>
              <w:rPr>
                <w:rFonts w:ascii="Times New Roman" w:eastAsia="Times New Roman" w:hAnsi="Times New Roman"/>
                <w:color w:val="333333"/>
                <w:sz w:val="2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val="ru-RU" w:eastAsia="ru-RU"/>
              </w:rPr>
              <w:t>Учащиеся</w:t>
            </w:r>
          </w:p>
          <w:p w:rsidR="00493981" w:rsidRPr="002F15BF" w:rsidRDefault="002F15BF" w:rsidP="002F15BF">
            <w:pPr>
              <w:pStyle w:val="ac"/>
              <w:shd w:val="clear" w:color="auto" w:fill="FFFFFF"/>
              <w:ind w:left="175" w:firstLine="0"/>
              <w:rPr>
                <w:rFonts w:ascii="Times New Roman" w:eastAsia="Times New Roman" w:hAnsi="Times New Roman"/>
                <w:color w:val="333333"/>
                <w:sz w:val="2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val="ru-RU" w:eastAsia="ru-RU"/>
              </w:rPr>
              <w:t>сделали выводы о ценностях человеческой жизни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981" w:rsidRDefault="002D2C92" w:rsidP="002D2C9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 w:rsidRPr="002D2C92"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Специалист</w:t>
            </w:r>
          </w:p>
          <w:p w:rsidR="002D2C92" w:rsidRPr="002D2C92" w:rsidRDefault="002D2C92" w:rsidP="002D2C9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Первомайского сельского поселения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Ишимцева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 И.В.</w:t>
            </w:r>
          </w:p>
        </w:tc>
      </w:tr>
      <w:tr w:rsidR="00493981" w:rsidTr="002D2C92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981" w:rsidRDefault="004939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8D0607" w:rsidP="008D06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час: «Мы выбираем жизнь»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981" w:rsidRDefault="002F15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981" w:rsidRDefault="002F15BF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Высказали мнение о смысле жизни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15BF" w:rsidRDefault="002F15BF" w:rsidP="002F15B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 w:rsidRPr="002D2C92"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Специалист</w:t>
            </w:r>
          </w:p>
          <w:p w:rsidR="00493981" w:rsidRDefault="002F15BF" w:rsidP="002F15BF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  <w:szCs w:val="18"/>
              </w:rPr>
            </w:pPr>
            <w:r>
              <w:rPr>
                <w:color w:val="333333"/>
                <w:sz w:val="28"/>
                <w:szCs w:val="18"/>
              </w:rPr>
              <w:t xml:space="preserve">Первомайского сельского поселения </w:t>
            </w:r>
            <w:proofErr w:type="spellStart"/>
            <w:r>
              <w:rPr>
                <w:color w:val="333333"/>
                <w:sz w:val="28"/>
                <w:szCs w:val="18"/>
              </w:rPr>
              <w:t>Ишимцева</w:t>
            </w:r>
            <w:proofErr w:type="spellEnd"/>
            <w:r>
              <w:rPr>
                <w:color w:val="333333"/>
                <w:sz w:val="28"/>
                <w:szCs w:val="18"/>
              </w:rPr>
              <w:t xml:space="preserve"> И.</w:t>
            </w:r>
            <w:proofErr w:type="gramStart"/>
            <w:r>
              <w:rPr>
                <w:color w:val="333333"/>
                <w:sz w:val="28"/>
                <w:szCs w:val="18"/>
              </w:rPr>
              <w:t>В</w:t>
            </w:r>
            <w:proofErr w:type="gramEnd"/>
          </w:p>
        </w:tc>
      </w:tr>
    </w:tbl>
    <w:p w:rsidR="00526CFE" w:rsidRDefault="00526CFE"/>
    <w:sectPr w:rsidR="00526CFE" w:rsidSect="00526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981"/>
    <w:rsid w:val="002234DC"/>
    <w:rsid w:val="00262585"/>
    <w:rsid w:val="002D2C92"/>
    <w:rsid w:val="002F15BF"/>
    <w:rsid w:val="00385E30"/>
    <w:rsid w:val="003D6214"/>
    <w:rsid w:val="004205F5"/>
    <w:rsid w:val="00476617"/>
    <w:rsid w:val="00493981"/>
    <w:rsid w:val="004A62F7"/>
    <w:rsid w:val="00526CFE"/>
    <w:rsid w:val="00687E51"/>
    <w:rsid w:val="006B34CB"/>
    <w:rsid w:val="006C66F6"/>
    <w:rsid w:val="007673D6"/>
    <w:rsid w:val="00845646"/>
    <w:rsid w:val="008D0607"/>
    <w:rsid w:val="00B44604"/>
    <w:rsid w:val="00B833BF"/>
    <w:rsid w:val="00BB2E0C"/>
    <w:rsid w:val="00D65BED"/>
    <w:rsid w:val="00E34584"/>
    <w:rsid w:val="00EF2FFC"/>
    <w:rsid w:val="00F557F8"/>
    <w:rsid w:val="00F7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81"/>
    <w:pPr>
      <w:spacing w:after="200" w:line="276" w:lineRule="auto"/>
      <w:ind w:firstLine="0"/>
    </w:pPr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833BF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3BF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3BF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3BF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3BF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3BF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3BF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3BF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3BF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3B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833B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833B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833B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833B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B833B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B833B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833B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833B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833BF"/>
    <w:pPr>
      <w:spacing w:after="0" w:line="24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B833BF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B833B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B833BF"/>
    <w:pPr>
      <w:spacing w:before="200" w:after="900" w:line="240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B833BF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B833BF"/>
    <w:rPr>
      <w:b/>
      <w:bCs/>
      <w:spacing w:val="0"/>
    </w:rPr>
  </w:style>
  <w:style w:type="character" w:styleId="a9">
    <w:name w:val="Emphasis"/>
    <w:uiPriority w:val="20"/>
    <w:qFormat/>
    <w:rsid w:val="00B833BF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B833BF"/>
    <w:pPr>
      <w:spacing w:after="0" w:line="240" w:lineRule="auto"/>
    </w:pPr>
    <w:rPr>
      <w:rFonts w:asciiTheme="minorHAnsi" w:eastAsiaTheme="minorHAnsi" w:hAnsiTheme="minorHAnsi" w:cstheme="minorBidi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B833BF"/>
  </w:style>
  <w:style w:type="paragraph" w:styleId="ac">
    <w:name w:val="List Paragraph"/>
    <w:basedOn w:val="a"/>
    <w:uiPriority w:val="34"/>
    <w:qFormat/>
    <w:rsid w:val="00B833BF"/>
    <w:pPr>
      <w:spacing w:after="0" w:line="240" w:lineRule="auto"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B833BF"/>
    <w:pPr>
      <w:spacing w:after="0" w:line="240" w:lineRule="auto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B833B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B833BF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B833B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B833BF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B833BF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B833BF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B833BF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B833B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B833BF"/>
    <w:pPr>
      <w:outlineLvl w:val="9"/>
    </w:pPr>
  </w:style>
  <w:style w:type="paragraph" w:styleId="af5">
    <w:name w:val="Normal (Web)"/>
    <w:basedOn w:val="a"/>
    <w:unhideWhenUsed/>
    <w:rsid w:val="00493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первомайка08</dc:creator>
  <cp:keywords/>
  <dc:description/>
  <cp:lastModifiedBy>первомайка08</cp:lastModifiedBy>
  <cp:revision>8</cp:revision>
  <dcterms:created xsi:type="dcterms:W3CDTF">2016-03-09T05:27:00Z</dcterms:created>
  <dcterms:modified xsi:type="dcterms:W3CDTF">2016-03-19T07:37:00Z</dcterms:modified>
</cp:coreProperties>
</file>